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3A23" w:rsidP="00E25A2B" w:rsidRDefault="00471641" w14:textId="77777777" w14:paraId="719E05BB">
      <w:pPr>
        <w:spacing w:after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2279A8" wp14:editId="46A225EC">
            <wp:simplePos x="0" y="0"/>
            <wp:positionH relativeFrom="column">
              <wp:posOffset>47625</wp:posOffset>
            </wp:positionH>
            <wp:positionV relativeFrom="paragraph">
              <wp:posOffset>-495300</wp:posOffset>
            </wp:positionV>
            <wp:extent cx="2159635" cy="485775"/>
            <wp:effectExtent l="0" t="0" r="0" b="9525"/>
            <wp:wrapNone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D39AF" w:rsidR="007942AD" w:rsidP="00F026ED" w:rsidRDefault="00471641" w14:paraId="5BAB86A8" w14:textId="77777777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sz w:val="37"/>
          <w:lang w:val="ca-ES"/>
        </w:rPr>
        <w:t>Instància genèrica</w:t>
      </w:r>
    </w:p>
    <w:p w:rsidRPr="002D39AF" w:rsidR="007942AD" w:rsidP="00F026ED" w:rsidRDefault="00471641" w14:paraId="5E59C73A" w14:textId="77777777">
      <w:pPr>
        <w:spacing w:after="0"/>
        <w:ind w:left="120"/>
        <w:rPr>
          <w:lang w:val="ca-ES"/>
        </w:rPr>
      </w:pPr>
      <w:r w:rsidRPr="002D39AF">
        <w:rPr>
          <w:rFonts w:ascii="Arial" w:hAnsi="Arial"/>
          <w:color w:val="000000"/>
          <w:lang w:val="ca-ES"/>
        </w:rPr>
        <w:t xml:space="preserve"> Formulari d'instància genèrica </w:t>
      </w:r>
    </w:p>
    <w:p w:rsidRPr="002D39AF" w:rsidR="007942AD" w:rsidP="00F026ED" w:rsidRDefault="007942AD" w14:paraId="353CE100" w14:textId="77777777">
      <w:pPr>
        <w:spacing w:after="0"/>
        <w:ind w:left="120"/>
        <w:rPr>
          <w:lang w:val="ca-ES"/>
        </w:rPr>
      </w:pPr>
    </w:p>
    <w:p w:rsidRPr="002D39AF" w:rsidR="007942AD" w:rsidP="00F026ED" w:rsidRDefault="00471641" w14:paraId="7B908A2C" w14:textId="77777777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:rsidRPr="002D39AF" w:rsidR="007942AD" w:rsidP="00F026ED" w:rsidRDefault="00471641" w14:paraId="7311BDA1" w14:textId="77777777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lang w:val="ca-ES"/>
        </w:rPr>
        <w:t>Nom</w:t>
      </w:r>
    </w:p>
    <w:p w:rsidRPr="002D39AF" w:rsidR="007942AD" w:rsidP="00F026ED" w:rsidRDefault="007942AD" w14:paraId="0AA4CF3D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Pr="002D39AF" w:rsidR="007942AD" w:rsidP="00F026ED" w:rsidRDefault="00471641" w14:paraId="6FAF137A" w14:textId="77777777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lang w:val="ca-ES"/>
        </w:rPr>
        <w:t>1r. cognom</w:t>
      </w:r>
    </w:p>
    <w:p w:rsidRPr="002D39AF" w:rsidR="007942AD" w:rsidP="00F026ED" w:rsidRDefault="007942AD" w14:paraId="2A8B11A1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Pr="002D39AF" w:rsidR="007942AD" w:rsidP="00F026ED" w:rsidRDefault="00471641" w14:paraId="34300CF4" w14:textId="7ACED725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lang w:val="ca-ES"/>
        </w:rPr>
        <w:t>2n. cognom</w:t>
      </w:r>
      <w:r w:rsidRPr="002D39AF" w:rsidR="00F026ED">
        <w:rPr>
          <w:rFonts w:ascii="Arial" w:hAnsi="Arial"/>
          <w:b/>
          <w:color w:val="000000"/>
          <w:lang w:val="ca-ES"/>
        </w:rPr>
        <w:t xml:space="preserve"> </w:t>
      </w:r>
      <w:r w:rsidR="0073348A">
        <w:rPr>
          <w:rFonts w:ascii="Arial" w:hAnsi="Arial"/>
          <w:b/>
          <w:color w:val="000000"/>
          <w:lang w:val="ca-ES"/>
        </w:rPr>
        <w:t>(si escau)</w:t>
      </w:r>
    </w:p>
    <w:p w:rsidRPr="002D39AF" w:rsidR="007942AD" w:rsidP="00F026ED" w:rsidRDefault="007942AD" w14:paraId="326DC0B6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="007942AD" w:rsidP="00F026ED" w:rsidRDefault="00471641" w14:paraId="3786D850" w14:textId="7019099B">
      <w:pPr>
        <w:spacing w:after="0"/>
        <w:ind w:left="120"/>
        <w:rPr>
          <w:rFonts w:ascii="Arial" w:hAnsi="Arial"/>
          <w:b/>
          <w:color w:val="000000"/>
          <w:lang w:val="ca-ES"/>
        </w:rPr>
      </w:pPr>
      <w:r w:rsidRPr="002D39AF">
        <w:rPr>
          <w:rFonts w:ascii="Arial" w:hAnsi="Arial"/>
          <w:b/>
          <w:color w:val="000000"/>
          <w:lang w:val="ca-ES"/>
        </w:rPr>
        <w:t>Document</w:t>
      </w:r>
      <w:r w:rsidR="00F316B1">
        <w:rPr>
          <w:rFonts w:ascii="Arial" w:hAnsi="Arial"/>
          <w:b/>
          <w:color w:val="000000"/>
          <w:lang w:val="ca-ES"/>
        </w:rPr>
        <w:t>:</w:t>
      </w:r>
    </w:p>
    <w:p w:rsidRPr="002D39AF" w:rsidR="00F316B1" w:rsidP="00F026ED" w:rsidRDefault="00F316B1" w14:paraId="0ACE7D66" w14:textId="77777777">
      <w:pPr>
        <w:spacing w:after="0"/>
        <w:ind w:left="120"/>
        <w:rPr>
          <w:lang w:val="ca-ES"/>
        </w:rPr>
      </w:pPr>
    </w:p>
    <w:p w:rsidR="007942AD" w:rsidP="00F026ED" w:rsidRDefault="00471641" w14:paraId="4B2558DE" w14:textId="3E6A6DB3">
      <w:pPr>
        <w:spacing w:after="0"/>
        <w:ind w:left="120"/>
        <w:rPr>
          <w:rFonts w:ascii="Arial" w:hAnsi="Arial"/>
          <w:color w:val="000000"/>
          <w:lang w:val="ca-ES"/>
        </w:rPr>
      </w:pPr>
      <w:r w:rsidRPr="002D39AF">
        <w:rPr>
          <w:rFonts w:ascii="Arial" w:hAnsi="Arial"/>
          <w:color w:val="000000"/>
          <w:lang w:val="ca-ES"/>
        </w:rPr>
        <w:t xml:space="preserve">  </w:t>
      </w:r>
      <w:r w:rsidRPr="00C93288">
        <w:rPr>
          <w:rFonts w:ascii="Arial" w:hAnsi="Arial"/>
          <w:color w:val="000000"/>
          <w:sz w:val="28"/>
          <w:szCs w:val="28"/>
          <w:lang w:val="ca-ES"/>
        </w:rPr>
        <w:t>☐</w:t>
      </w:r>
      <w:r w:rsidRPr="002D39AF">
        <w:rPr>
          <w:rFonts w:ascii="Arial" w:hAnsi="Arial"/>
          <w:color w:val="000000"/>
          <w:lang w:val="ca-ES"/>
        </w:rPr>
        <w:t xml:space="preserve"> NIF  </w:t>
      </w:r>
      <w:r w:rsidR="00F663DE">
        <w:rPr>
          <w:rFonts w:ascii="Arial" w:hAnsi="Arial"/>
          <w:color w:val="000000"/>
          <w:lang w:val="ca-ES"/>
        </w:rPr>
        <w:t>Núm.:</w:t>
      </w:r>
      <w:r w:rsidR="002641A3">
        <w:rPr>
          <w:rFonts w:ascii="Arial" w:hAnsi="Arial"/>
          <w:color w:val="000000"/>
          <w:lang w:val="ca-ES"/>
        </w:rPr>
        <w:t>...................................................</w:t>
      </w:r>
      <w:r w:rsidR="00F316B1">
        <w:rPr>
          <w:rFonts w:ascii="Arial" w:hAnsi="Arial"/>
          <w:color w:val="000000"/>
          <w:lang w:val="ca-ES"/>
        </w:rPr>
        <w:t>..............................</w:t>
      </w:r>
      <w:r w:rsidR="002641A3">
        <w:rPr>
          <w:rFonts w:ascii="Arial" w:hAnsi="Arial"/>
          <w:color w:val="000000"/>
          <w:lang w:val="ca-ES"/>
        </w:rPr>
        <w:t>..</w:t>
      </w:r>
      <w:r w:rsidRPr="002D39AF">
        <w:rPr>
          <w:lang w:val="ca-ES"/>
        </w:rPr>
        <w:br/>
      </w:r>
      <w:r w:rsidRPr="002D39AF">
        <w:rPr>
          <w:rFonts w:ascii="Arial" w:hAnsi="Arial"/>
          <w:color w:val="000000"/>
          <w:lang w:val="ca-ES"/>
        </w:rPr>
        <w:t xml:space="preserve">  </w:t>
      </w:r>
      <w:r w:rsidRPr="00C93288">
        <w:rPr>
          <w:rFonts w:ascii="Arial" w:hAnsi="Arial"/>
          <w:color w:val="000000"/>
          <w:sz w:val="28"/>
          <w:szCs w:val="28"/>
          <w:lang w:val="ca-ES"/>
        </w:rPr>
        <w:t>☐</w:t>
      </w:r>
      <w:r w:rsidRPr="002D39AF">
        <w:rPr>
          <w:rFonts w:ascii="Arial" w:hAnsi="Arial"/>
          <w:color w:val="000000"/>
          <w:lang w:val="ca-ES"/>
        </w:rPr>
        <w:t xml:space="preserve"> NIE  </w:t>
      </w:r>
      <w:r w:rsidR="00F663DE">
        <w:rPr>
          <w:rFonts w:ascii="Arial" w:hAnsi="Arial"/>
          <w:color w:val="000000"/>
          <w:lang w:val="ca-ES"/>
        </w:rPr>
        <w:t>Núm.:</w:t>
      </w:r>
      <w:r w:rsidR="002641A3">
        <w:rPr>
          <w:rFonts w:ascii="Arial" w:hAnsi="Arial"/>
          <w:color w:val="000000"/>
          <w:lang w:val="ca-ES"/>
        </w:rPr>
        <w:t>.....................</w:t>
      </w:r>
      <w:r w:rsidR="00F316B1">
        <w:rPr>
          <w:rFonts w:ascii="Arial" w:hAnsi="Arial"/>
          <w:color w:val="000000"/>
          <w:lang w:val="ca-ES"/>
        </w:rPr>
        <w:t>..............................</w:t>
      </w:r>
      <w:r w:rsidR="002641A3">
        <w:rPr>
          <w:rFonts w:ascii="Arial" w:hAnsi="Arial"/>
          <w:color w:val="000000"/>
          <w:lang w:val="ca-ES"/>
        </w:rPr>
        <w:t>................................</w:t>
      </w:r>
      <w:r w:rsidRPr="002D39AF">
        <w:rPr>
          <w:lang w:val="ca-ES"/>
        </w:rPr>
        <w:br/>
      </w:r>
      <w:r w:rsidRPr="00C93288">
        <w:rPr>
          <w:rFonts w:ascii="Arial" w:hAnsi="Arial"/>
          <w:color w:val="000000"/>
          <w:sz w:val="28"/>
          <w:szCs w:val="28"/>
          <w:lang w:val="ca-ES"/>
        </w:rPr>
        <w:t xml:space="preserve">  ☐</w:t>
      </w:r>
      <w:r w:rsidRPr="002D39AF">
        <w:rPr>
          <w:rFonts w:ascii="Arial" w:hAnsi="Arial"/>
          <w:color w:val="000000"/>
          <w:lang w:val="ca-ES"/>
        </w:rPr>
        <w:t xml:space="preserve"> Passaport </w:t>
      </w:r>
      <w:r w:rsidR="002641A3">
        <w:rPr>
          <w:rFonts w:ascii="Arial" w:hAnsi="Arial"/>
          <w:color w:val="000000"/>
          <w:lang w:val="ca-ES"/>
        </w:rPr>
        <w:t>Núm.: ...........................................</w:t>
      </w:r>
      <w:r w:rsidR="00F316B1">
        <w:rPr>
          <w:rFonts w:ascii="Arial" w:hAnsi="Arial"/>
          <w:color w:val="000000"/>
          <w:lang w:val="ca-ES"/>
        </w:rPr>
        <w:t>...............................</w:t>
      </w:r>
    </w:p>
    <w:p w:rsidRPr="002D39AF" w:rsidR="007942AD" w:rsidP="00F316B1" w:rsidRDefault="007942AD" w14:paraId="0696E93C" w14:textId="77777777">
      <w:pPr>
        <w:spacing w:after="0"/>
        <w:rPr>
          <w:lang w:val="ca-ES"/>
        </w:rPr>
      </w:pPr>
    </w:p>
    <w:p w:rsidRPr="002D39AF" w:rsidR="007942AD" w:rsidP="00F026ED" w:rsidRDefault="00471641" w14:paraId="16873B33" w14:textId="77777777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sz w:val="30"/>
          <w:lang w:val="ca-ES"/>
        </w:rPr>
        <w:t>Dades de la sol·licitud / comunicació</w:t>
      </w:r>
    </w:p>
    <w:p w:rsidRPr="002D39AF" w:rsidR="007942AD" w:rsidP="00F026ED" w:rsidRDefault="007942AD" w14:paraId="4B7334A0" w14:textId="297BB646">
      <w:pPr>
        <w:spacing w:after="0"/>
        <w:rPr>
          <w:lang w:val="ca-ES"/>
        </w:rPr>
      </w:pPr>
    </w:p>
    <w:p w:rsidRPr="002D39AF" w:rsidR="007942AD" w:rsidP="00F026ED" w:rsidRDefault="00471641" w14:paraId="1DB6BF02" w14:textId="6FCAC149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lang w:val="ca-ES"/>
        </w:rPr>
        <w:t>Breu descripció</w:t>
      </w:r>
      <w:r w:rsidR="00BB294B">
        <w:rPr>
          <w:rFonts w:ascii="Arial" w:hAnsi="Arial"/>
          <w:b/>
          <w:color w:val="000000"/>
          <w:lang w:val="ca-ES"/>
        </w:rPr>
        <w:t>:</w:t>
      </w:r>
    </w:p>
    <w:p w:rsidRPr="002D39AF" w:rsidR="007942AD" w:rsidP="48215D06" w:rsidRDefault="002D39AF" w14:paraId="06CA8440" w14:textId="2DB97F2F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 w:themeFill="background1"/>
        <w:spacing w:after="0" w:line="343" w:lineRule="auto"/>
        <w:ind w:left="120"/>
        <w:rPr>
          <w:b w:val="1"/>
          <w:bCs w:val="1"/>
          <w:sz w:val="24"/>
          <w:szCs w:val="24"/>
          <w:lang w:val="ca-ES"/>
        </w:rPr>
      </w:pPr>
      <w:r w:rsidRPr="48215D06" w:rsidR="002D39AF">
        <w:rPr>
          <w:b w:val="1"/>
          <w:bCs w:val="1"/>
          <w:sz w:val="24"/>
          <w:szCs w:val="24"/>
          <w:lang w:val="ca-ES"/>
        </w:rPr>
        <w:t>Convocatòria</w:t>
      </w:r>
      <w:r w:rsidRPr="48215D06" w:rsidR="00F026ED">
        <w:rPr>
          <w:b w:val="1"/>
          <w:bCs w:val="1"/>
          <w:sz w:val="24"/>
          <w:szCs w:val="24"/>
          <w:lang w:val="ca-ES"/>
        </w:rPr>
        <w:t xml:space="preserve"> </w:t>
      </w:r>
      <w:r w:rsidRPr="48215D06" w:rsidR="002D39AF">
        <w:rPr>
          <w:b w:val="1"/>
          <w:bCs w:val="1"/>
          <w:sz w:val="24"/>
          <w:szCs w:val="24"/>
          <w:lang w:val="ca-ES"/>
        </w:rPr>
        <w:t>d’ajudes Ucraïna curs</w:t>
      </w:r>
      <w:r w:rsidRPr="48215D06" w:rsidR="00F026ED">
        <w:rPr>
          <w:b w:val="1"/>
          <w:bCs w:val="1"/>
          <w:sz w:val="24"/>
          <w:szCs w:val="24"/>
          <w:lang w:val="ca-ES"/>
        </w:rPr>
        <w:t xml:space="preserve"> 202</w:t>
      </w:r>
      <w:r w:rsidRPr="48215D06" w:rsidR="4AC79F91">
        <w:rPr>
          <w:b w:val="1"/>
          <w:bCs w:val="1"/>
          <w:sz w:val="24"/>
          <w:szCs w:val="24"/>
          <w:lang w:val="ca-ES"/>
        </w:rPr>
        <w:t>6</w:t>
      </w:r>
      <w:r w:rsidRPr="48215D06" w:rsidR="00F026ED">
        <w:rPr>
          <w:b w:val="1"/>
          <w:bCs w:val="1"/>
          <w:sz w:val="24"/>
          <w:szCs w:val="24"/>
          <w:lang w:val="ca-ES"/>
        </w:rPr>
        <w:t>-2</w:t>
      </w:r>
      <w:r w:rsidRPr="48215D06" w:rsidR="11C95193">
        <w:rPr>
          <w:b w:val="1"/>
          <w:bCs w:val="1"/>
          <w:sz w:val="24"/>
          <w:szCs w:val="24"/>
          <w:lang w:val="ca-ES"/>
        </w:rPr>
        <w:t>7</w:t>
      </w:r>
      <w:r w:rsidRPr="48215D06" w:rsidR="00F026ED">
        <w:rPr>
          <w:b w:val="1"/>
          <w:bCs w:val="1"/>
          <w:sz w:val="24"/>
          <w:szCs w:val="24"/>
          <w:lang w:val="ca-ES"/>
        </w:rPr>
        <w:t xml:space="preserve"> URV Solidària</w:t>
      </w:r>
    </w:p>
    <w:p w:rsidR="00BB294B" w:rsidP="00BB294B" w:rsidRDefault="00BB294B" w14:paraId="3C5A6828" w14:textId="77777777">
      <w:pPr>
        <w:spacing w:after="0"/>
        <w:ind w:left="120"/>
        <w:rPr>
          <w:b/>
          <w:bCs/>
          <w:lang w:val="ca-ES"/>
        </w:rPr>
      </w:pPr>
    </w:p>
    <w:p w:rsidRPr="00BB294B" w:rsidR="00BB294B" w:rsidP="00BB294B" w:rsidRDefault="00BB294B" w14:paraId="150A796F" w14:textId="1FE20159">
      <w:pPr>
        <w:spacing w:after="0"/>
        <w:ind w:left="120"/>
        <w:rPr>
          <w:rFonts w:ascii="Arial" w:hAnsi="Arial" w:cs="Arial"/>
          <w:lang w:val="ca-ES"/>
        </w:rPr>
      </w:pPr>
      <w:r w:rsidRPr="00BB294B">
        <w:rPr>
          <w:rFonts w:ascii="Arial" w:hAnsi="Arial" w:cs="Arial"/>
          <w:b/>
          <w:bCs/>
          <w:lang w:val="ca-ES"/>
        </w:rPr>
        <w:t>Exposo</w:t>
      </w:r>
      <w:r w:rsidRPr="00BB294B">
        <w:rPr>
          <w:rFonts w:ascii="Arial" w:hAnsi="Arial" w:cs="Arial"/>
          <w:lang w:val="ca-ES"/>
        </w:rPr>
        <w:t>:</w:t>
      </w:r>
    </w:p>
    <w:p w:rsidRPr="00BB294B" w:rsidR="00BB294B" w:rsidP="00BB294B" w:rsidRDefault="00BB294B" w14:paraId="771A8A6E" w14:textId="77777777">
      <w:pPr>
        <w:spacing w:after="0"/>
        <w:ind w:left="120"/>
        <w:rPr>
          <w:rFonts w:ascii="Arial" w:hAnsi="Arial" w:cs="Arial"/>
          <w:lang w:val="ca-ES"/>
        </w:rPr>
      </w:pPr>
    </w:p>
    <w:p w:rsidRPr="00BB294B" w:rsidR="00BB294B" w:rsidP="00BB294B" w:rsidRDefault="00BB294B" w14:paraId="4DE15F2E" w14:textId="5100978B">
      <w:pPr>
        <w:spacing w:after="0"/>
        <w:ind w:left="120"/>
        <w:rPr>
          <w:rFonts w:ascii="Arial" w:hAnsi="Arial" w:cs="Arial"/>
          <w:lang w:val="ca-ES"/>
        </w:rPr>
      </w:pPr>
      <w:r w:rsidRPr="48215D06" w:rsidR="00BB294B">
        <w:rPr>
          <w:rFonts w:ascii="Arial" w:hAnsi="Arial" w:cs="Arial"/>
          <w:lang w:val="ca-ES"/>
        </w:rPr>
        <w:t>Que tal como preveuen las bases de la Convocatòria d’aju</w:t>
      </w:r>
      <w:r w:rsidRPr="48215D06" w:rsidR="00571D9E">
        <w:rPr>
          <w:rFonts w:ascii="Arial" w:hAnsi="Arial" w:cs="Arial"/>
          <w:lang w:val="ca-ES"/>
        </w:rPr>
        <w:t>ts</w:t>
      </w:r>
      <w:r w:rsidRPr="48215D06" w:rsidR="00BB294B">
        <w:rPr>
          <w:rFonts w:ascii="Arial" w:hAnsi="Arial" w:cs="Arial"/>
          <w:lang w:val="ca-ES"/>
        </w:rPr>
        <w:t xml:space="preserve"> per </w:t>
      </w:r>
      <w:r w:rsidRPr="48215D06" w:rsidR="00571D9E">
        <w:rPr>
          <w:rFonts w:ascii="Arial" w:hAnsi="Arial" w:cs="Arial"/>
          <w:lang w:val="ca-ES"/>
        </w:rPr>
        <w:t xml:space="preserve">a </w:t>
      </w:r>
      <w:r w:rsidRPr="48215D06" w:rsidR="00BB294B">
        <w:rPr>
          <w:rFonts w:ascii="Arial" w:hAnsi="Arial" w:cs="Arial"/>
          <w:lang w:val="ca-ES"/>
        </w:rPr>
        <w:t>persones afectades per la guerra d’Ucraïna per al curs 202</w:t>
      </w:r>
      <w:r w:rsidRPr="48215D06" w:rsidR="338C994E">
        <w:rPr>
          <w:rFonts w:ascii="Arial" w:hAnsi="Arial" w:cs="Arial"/>
          <w:lang w:val="ca-ES"/>
        </w:rPr>
        <w:t>6</w:t>
      </w:r>
      <w:r w:rsidRPr="48215D06" w:rsidR="00BB294B">
        <w:rPr>
          <w:rFonts w:ascii="Arial" w:hAnsi="Arial" w:cs="Arial"/>
          <w:lang w:val="ca-ES"/>
        </w:rPr>
        <w:t>-2</w:t>
      </w:r>
      <w:r w:rsidRPr="48215D06" w:rsidR="44172D73">
        <w:rPr>
          <w:rFonts w:ascii="Arial" w:hAnsi="Arial" w:cs="Arial"/>
          <w:lang w:val="ca-ES"/>
        </w:rPr>
        <w:t>7</w:t>
      </w:r>
      <w:r w:rsidRPr="48215D06" w:rsidR="00BB294B">
        <w:rPr>
          <w:rFonts w:ascii="Arial" w:hAnsi="Arial" w:cs="Arial"/>
          <w:lang w:val="ca-ES"/>
        </w:rPr>
        <w:t xml:space="preserve"> promogudes per la URV Solidària, </w:t>
      </w:r>
    </w:p>
    <w:p w:rsidRPr="00BB294B" w:rsidR="00BB294B" w:rsidP="00BB294B" w:rsidRDefault="00BB294B" w14:paraId="5A0D48F7" w14:textId="77777777">
      <w:pPr>
        <w:spacing w:after="0"/>
        <w:ind w:left="120"/>
        <w:rPr>
          <w:rFonts w:ascii="Arial" w:hAnsi="Arial" w:cs="Arial"/>
          <w:b/>
          <w:bCs/>
          <w:lang w:val="ca-ES"/>
        </w:rPr>
      </w:pPr>
    </w:p>
    <w:p w:rsidRPr="00BB294B" w:rsidR="00BB294B" w:rsidP="00BB294B" w:rsidRDefault="00BB294B" w14:paraId="4AB52317" w14:textId="77777777">
      <w:pPr>
        <w:spacing w:after="0"/>
        <w:ind w:left="120"/>
        <w:rPr>
          <w:rFonts w:ascii="Arial" w:hAnsi="Arial" w:cs="Arial"/>
          <w:b/>
          <w:bCs/>
          <w:lang w:val="ca-ES"/>
        </w:rPr>
      </w:pPr>
      <w:r w:rsidRPr="00BB294B">
        <w:rPr>
          <w:rFonts w:ascii="Arial" w:hAnsi="Arial" w:cs="Arial"/>
          <w:b/>
          <w:bCs/>
          <w:lang w:val="ca-ES"/>
        </w:rPr>
        <w:t>Sol·licito:</w:t>
      </w:r>
    </w:p>
    <w:p w:rsidRPr="00BB294B" w:rsidR="00BB294B" w:rsidP="00BB294B" w:rsidRDefault="00BB294B" w14:paraId="35621A7D" w14:textId="77777777">
      <w:pPr>
        <w:spacing w:after="0"/>
        <w:ind w:left="120"/>
        <w:rPr>
          <w:rFonts w:ascii="Arial" w:hAnsi="Arial" w:cs="Arial"/>
          <w:b/>
          <w:bCs/>
          <w:lang w:val="ca-ES"/>
        </w:rPr>
      </w:pPr>
    </w:p>
    <w:p w:rsidRPr="00BB294B" w:rsidR="00BB294B" w:rsidP="00BB294B" w:rsidRDefault="00BB294B" w14:paraId="221010C2" w14:textId="7B49012D">
      <w:pPr>
        <w:spacing w:after="0"/>
        <w:ind w:left="120"/>
        <w:rPr>
          <w:rFonts w:ascii="Arial" w:hAnsi="Arial" w:cs="Arial"/>
          <w:lang w:val="ca-ES"/>
        </w:rPr>
      </w:pPr>
      <w:r w:rsidRPr="00BB294B">
        <w:rPr>
          <w:rFonts w:ascii="Arial" w:hAnsi="Arial" w:cs="Arial"/>
          <w:lang w:val="ca-ES"/>
        </w:rPr>
        <w:t>Que s’admeti la documentació que adjunto i poder accedir a</w:t>
      </w:r>
      <w:r w:rsidRPr="008550D8" w:rsidR="00571D9E">
        <w:rPr>
          <w:rFonts w:ascii="Arial" w:hAnsi="Arial" w:cs="Arial"/>
          <w:lang w:val="ca-ES"/>
        </w:rPr>
        <w:t xml:space="preserve">ls ajuts </w:t>
      </w:r>
      <w:r w:rsidRPr="00BB294B">
        <w:rPr>
          <w:rFonts w:ascii="Arial" w:hAnsi="Arial" w:cs="Arial"/>
          <w:lang w:val="ca-ES"/>
        </w:rPr>
        <w:t>referi</w:t>
      </w:r>
      <w:r w:rsidRPr="008550D8" w:rsidR="00571D9E">
        <w:rPr>
          <w:rFonts w:ascii="Arial" w:hAnsi="Arial" w:cs="Arial"/>
          <w:lang w:val="ca-ES"/>
        </w:rPr>
        <w:t>ts</w:t>
      </w:r>
      <w:r w:rsidRPr="00BB294B">
        <w:rPr>
          <w:rFonts w:ascii="Arial" w:hAnsi="Arial" w:cs="Arial"/>
          <w:lang w:val="ca-ES"/>
        </w:rPr>
        <w:t>.</w:t>
      </w:r>
    </w:p>
    <w:p w:rsidRPr="002D39AF" w:rsidR="002D39AF" w:rsidP="008550D8" w:rsidRDefault="002D39AF" w14:paraId="742ED1E1" w14:textId="77777777">
      <w:pPr>
        <w:spacing w:after="0"/>
        <w:rPr>
          <w:rFonts w:ascii="Arial" w:hAnsi="Arial"/>
          <w:color w:val="737373"/>
          <w:lang w:val="ca-ES"/>
        </w:rPr>
      </w:pPr>
    </w:p>
    <w:p w:rsidRPr="002D39AF" w:rsidR="002D39AF" w:rsidP="002D39AF" w:rsidRDefault="002D39AF" w14:paraId="4336AC95" w14:textId="2E58C8B5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Documentació que adjunto:</w:t>
      </w:r>
    </w:p>
    <w:p w:rsidRPr="002B1C6F" w:rsidR="002D39AF" w:rsidP="00F026ED" w:rsidRDefault="002D39AF" w14:paraId="2EE07680" w14:textId="77777777">
      <w:pPr>
        <w:spacing w:after="0"/>
        <w:ind w:left="120"/>
        <w:rPr>
          <w:rFonts w:ascii="Arial" w:hAnsi="Arial" w:cs="Arial"/>
          <w:lang w:val="ca-ES"/>
        </w:rPr>
      </w:pPr>
    </w:p>
    <w:p w:rsidRPr="002B1C6F" w:rsidR="002B1C6F" w:rsidP="009F2303" w:rsidRDefault="002B1C6F" w14:paraId="3558DCEA" w14:textId="0E8A938E">
      <w:pPr>
        <w:spacing w:after="0"/>
        <w:ind w:left="142"/>
        <w:rPr>
          <w:rFonts w:ascii="Arial" w:hAnsi="Arial" w:cs="Arial"/>
          <w:lang w:val="ca-ES"/>
        </w:rPr>
      </w:pPr>
      <w:r w:rsidRPr="48215D06" w:rsidR="002B1C6F">
        <w:rPr>
          <w:rFonts w:ascii="Arial" w:hAnsi="Arial"/>
          <w:color w:val="000000" w:themeColor="text1" w:themeTint="FF" w:themeShade="FF"/>
          <w:sz w:val="28"/>
          <w:szCs w:val="28"/>
          <w:lang w:val="ca-ES"/>
        </w:rPr>
        <w:t>☐</w:t>
      </w:r>
      <w:r w:rsidRPr="48215D06" w:rsidR="002B1C6F">
        <w:rPr>
          <w:rFonts w:ascii="Arial" w:hAnsi="Arial"/>
          <w:color w:val="000000" w:themeColor="text1" w:themeTint="FF" w:themeShade="FF"/>
          <w:lang w:val="ca-ES"/>
        </w:rPr>
        <w:t xml:space="preserve">  </w:t>
      </w:r>
      <w:r w:rsidRPr="48215D06" w:rsidR="009F2303">
        <w:rPr>
          <w:rFonts w:ascii="Arial" w:hAnsi="Arial"/>
          <w:color w:val="000000" w:themeColor="text1" w:themeTint="FF" w:themeShade="FF"/>
          <w:lang w:val="ca-ES"/>
        </w:rPr>
        <w:t xml:space="preserve">Còpia </w:t>
      </w:r>
      <w:r w:rsidRPr="48215D06" w:rsidR="002B1C6F">
        <w:rPr>
          <w:rFonts w:ascii="Arial" w:hAnsi="Arial" w:cs="Arial"/>
          <w:lang w:val="ca-ES"/>
        </w:rPr>
        <w:t xml:space="preserve">Certificat acadèmic actualitzat de la URV </w:t>
      </w:r>
      <w:r w:rsidRPr="48215D06" w:rsidR="002315F4">
        <w:rPr>
          <w:rFonts w:ascii="Arial" w:hAnsi="Arial" w:cs="Arial"/>
          <w:lang w:val="ca-ES"/>
        </w:rPr>
        <w:t>i/o altre institució</w:t>
      </w:r>
    </w:p>
    <w:p w:rsidR="513FE0E5" w:rsidP="48215D06" w:rsidRDefault="513FE0E5" w14:paraId="675143FE" w14:textId="2E8181B7">
      <w:pPr>
        <w:spacing w:after="0"/>
        <w:ind w:left="142"/>
        <w:rPr>
          <w:rFonts w:ascii="Arial" w:hAnsi="Arial" w:cs="Arial"/>
          <w:lang w:val="ca-ES"/>
        </w:rPr>
      </w:pPr>
      <w:r w:rsidRPr="48215D06" w:rsidR="513FE0E5">
        <w:rPr>
          <w:rFonts w:ascii="Arial" w:hAnsi="Arial"/>
          <w:color w:val="000000" w:themeColor="text1" w:themeTint="FF" w:themeShade="FF"/>
          <w:sz w:val="28"/>
          <w:szCs w:val="28"/>
          <w:lang w:val="ca-ES"/>
        </w:rPr>
        <w:t>☐</w:t>
      </w:r>
      <w:r w:rsidRPr="48215D06" w:rsidR="513FE0E5">
        <w:rPr>
          <w:rFonts w:ascii="Arial" w:hAnsi="Arial"/>
          <w:color w:val="000000" w:themeColor="text1" w:themeTint="FF" w:themeShade="FF"/>
          <w:lang w:val="ca-ES"/>
        </w:rPr>
        <w:t xml:space="preserve">  Còpia </w:t>
      </w:r>
      <w:r w:rsidRPr="48215D06" w:rsidR="513FE0E5">
        <w:rPr>
          <w:rFonts w:ascii="Arial" w:hAnsi="Arial" w:cs="Arial"/>
          <w:lang w:val="ca-ES"/>
        </w:rPr>
        <w:t xml:space="preserve">justificant de matrícula o </w:t>
      </w:r>
      <w:r w:rsidRPr="48215D06" w:rsidR="513FE0E5">
        <w:rPr>
          <w:rFonts w:ascii="Arial" w:hAnsi="Arial" w:cs="Arial"/>
          <w:lang w:val="ca-ES"/>
        </w:rPr>
        <w:t>pre</w:t>
      </w:r>
      <w:r w:rsidRPr="48215D06" w:rsidR="513FE0E5">
        <w:rPr>
          <w:rFonts w:ascii="Arial" w:hAnsi="Arial" w:cs="Arial"/>
          <w:lang w:val="ca-ES"/>
        </w:rPr>
        <w:t>-matrícula</w:t>
      </w:r>
    </w:p>
    <w:p w:rsidRPr="002B1C6F" w:rsidR="002B1C6F" w:rsidP="009F2303" w:rsidRDefault="002B1C6F" w14:paraId="2D1FC072" w14:textId="2DB408FD">
      <w:pPr>
        <w:spacing w:after="0"/>
        <w:ind w:left="142"/>
        <w:rPr>
          <w:rFonts w:ascii="Arial" w:hAnsi="Arial" w:cs="Arial"/>
          <w:lang w:val="ca-ES"/>
        </w:rPr>
      </w:pPr>
      <w:r w:rsidRPr="48215D06" w:rsidR="002B1C6F">
        <w:rPr>
          <w:rFonts w:ascii="Arial" w:hAnsi="Arial"/>
          <w:color w:val="000000" w:themeColor="text1" w:themeTint="FF" w:themeShade="FF"/>
          <w:sz w:val="28"/>
          <w:szCs w:val="28"/>
          <w:lang w:val="ca-ES"/>
        </w:rPr>
        <w:t>☐</w:t>
      </w:r>
      <w:r w:rsidRPr="48215D06" w:rsidR="002B1C6F">
        <w:rPr>
          <w:rFonts w:ascii="Arial" w:hAnsi="Arial"/>
          <w:color w:val="000000" w:themeColor="text1" w:themeTint="FF" w:themeShade="FF"/>
          <w:lang w:val="ca-ES"/>
        </w:rPr>
        <w:t xml:space="preserve">  </w:t>
      </w:r>
      <w:r w:rsidRPr="48215D06" w:rsidR="009F2303">
        <w:rPr>
          <w:rFonts w:ascii="Arial" w:hAnsi="Arial"/>
          <w:color w:val="000000" w:themeColor="text1" w:themeTint="FF" w:themeShade="FF"/>
          <w:lang w:val="ca-ES"/>
        </w:rPr>
        <w:t xml:space="preserve">Còpia </w:t>
      </w:r>
      <w:r w:rsidRPr="48215D06" w:rsidR="002B1C6F">
        <w:rPr>
          <w:rFonts w:ascii="Arial" w:hAnsi="Arial" w:cs="Arial"/>
          <w:lang w:val="ca-ES"/>
        </w:rPr>
        <w:t>NIE/Passaport</w:t>
      </w:r>
      <w:r w:rsidRPr="48215D06" w:rsidR="266A9A2E">
        <w:rPr>
          <w:rFonts w:ascii="Arial" w:hAnsi="Arial" w:cs="Arial"/>
          <w:lang w:val="ca-ES"/>
        </w:rPr>
        <w:t xml:space="preserve"> </w:t>
      </w:r>
      <w:r w:rsidRPr="48215D06" w:rsidR="266A9A2E">
        <w:rPr>
          <w:rFonts w:ascii="Arial" w:hAnsi="Arial" w:cs="Arial"/>
          <w:i w:val="1"/>
          <w:iCs w:val="1"/>
          <w:lang w:val="ca-ES"/>
        </w:rPr>
        <w:t>(</w:t>
      </w:r>
      <w:r w:rsidRPr="48215D06" w:rsidR="574F287A">
        <w:rPr>
          <w:rFonts w:ascii="Arial" w:hAnsi="Arial" w:cs="Arial"/>
          <w:i w:val="1"/>
          <w:iCs w:val="1"/>
          <w:lang w:val="ca-ES"/>
        </w:rPr>
        <w:t>*</w:t>
      </w:r>
      <w:r w:rsidRPr="48215D06" w:rsidR="7E915061">
        <w:rPr>
          <w:rFonts w:ascii="Arial" w:hAnsi="Arial" w:cs="Arial"/>
          <w:i w:val="1"/>
          <w:iCs w:val="1"/>
          <w:lang w:val="ca-ES"/>
        </w:rPr>
        <w:t>)</w:t>
      </w:r>
    </w:p>
    <w:p w:rsidR="002B1C6F" w:rsidP="48215D06" w:rsidRDefault="002B1C6F" w14:paraId="440C08B5" w14:textId="3054A9B9">
      <w:pPr>
        <w:spacing w:after="0"/>
        <w:ind w:left="567" w:hanging="425"/>
        <w:rPr>
          <w:rFonts w:ascii="Arial" w:hAnsi="Arial" w:cs="Arial"/>
          <w:i w:val="1"/>
          <w:iCs w:val="1"/>
          <w:lang w:val="ca-ES"/>
        </w:rPr>
      </w:pPr>
      <w:r w:rsidRPr="48215D06" w:rsidR="002B1C6F">
        <w:rPr>
          <w:rFonts w:ascii="Arial" w:hAnsi="Arial"/>
          <w:color w:val="000000" w:themeColor="text1" w:themeTint="FF" w:themeShade="FF"/>
          <w:sz w:val="28"/>
          <w:szCs w:val="28"/>
          <w:lang w:val="ca-ES"/>
        </w:rPr>
        <w:t>☐</w:t>
      </w:r>
      <w:r w:rsidRPr="48215D06" w:rsidR="002B1C6F">
        <w:rPr>
          <w:rFonts w:ascii="Arial" w:hAnsi="Arial"/>
          <w:color w:val="000000" w:themeColor="text1" w:themeTint="FF" w:themeShade="FF"/>
          <w:lang w:val="ca-ES"/>
        </w:rPr>
        <w:t xml:space="preserve">  </w:t>
      </w:r>
      <w:r w:rsidRPr="48215D06" w:rsidR="009F2303">
        <w:rPr>
          <w:rFonts w:ascii="Arial" w:hAnsi="Arial"/>
          <w:color w:val="000000" w:themeColor="text1" w:themeTint="FF" w:themeShade="FF"/>
          <w:lang w:val="ca-ES"/>
        </w:rPr>
        <w:t xml:space="preserve">Còpia </w:t>
      </w:r>
      <w:r w:rsidRPr="48215D06" w:rsidR="009F2303">
        <w:rPr>
          <w:rFonts w:ascii="Arial" w:hAnsi="Arial" w:cs="Arial"/>
          <w:lang w:val="ca-ES"/>
        </w:rPr>
        <w:t>d</w:t>
      </w:r>
      <w:r w:rsidRPr="48215D06" w:rsidR="002B1C6F">
        <w:rPr>
          <w:rFonts w:ascii="Arial" w:hAnsi="Arial" w:cs="Arial"/>
          <w:lang w:val="ca-ES"/>
        </w:rPr>
        <w:t xml:space="preserve">ocumentació que acrediti que estàs afectat per la guerra d’Ucraïna </w:t>
      </w:r>
      <w:r w:rsidRPr="48215D06" w:rsidR="7400BE68">
        <w:rPr>
          <w:rFonts w:ascii="Arial" w:hAnsi="Arial" w:cs="Arial"/>
          <w:i w:val="1"/>
          <w:iCs w:val="1"/>
          <w:lang w:val="ca-ES"/>
        </w:rPr>
        <w:t>(</w:t>
      </w:r>
      <w:r w:rsidRPr="48215D06" w:rsidR="4150C1E1">
        <w:rPr>
          <w:rFonts w:ascii="Arial" w:hAnsi="Arial" w:cs="Arial"/>
          <w:i w:val="1"/>
          <w:iCs w:val="1"/>
          <w:lang w:val="ca-ES"/>
        </w:rPr>
        <w:t>*</w:t>
      </w:r>
      <w:r w:rsidRPr="48215D06" w:rsidR="7400BE68">
        <w:rPr>
          <w:rFonts w:ascii="Arial" w:hAnsi="Arial" w:cs="Arial"/>
          <w:i w:val="1"/>
          <w:iCs w:val="1"/>
          <w:lang w:val="ca-ES"/>
        </w:rPr>
        <w:t>)</w:t>
      </w:r>
    </w:p>
    <w:p w:rsidRPr="002B1C6F" w:rsidR="00C93288" w:rsidP="009F2303" w:rsidRDefault="00C93288" w14:paraId="0FB4FA6A" w14:textId="3049505D">
      <w:pPr>
        <w:spacing w:after="0"/>
        <w:ind w:left="142"/>
        <w:rPr>
          <w:rFonts w:ascii="Arial" w:hAnsi="Arial" w:cs="Arial"/>
          <w:lang w:val="ca-ES"/>
        </w:rPr>
      </w:pPr>
      <w:r w:rsidRPr="48215D06" w:rsidR="00C93288">
        <w:rPr>
          <w:rFonts w:ascii="Arial" w:hAnsi="Arial"/>
          <w:color w:val="000000" w:themeColor="text1" w:themeTint="FF" w:themeShade="FF"/>
          <w:lang w:val="ca-ES"/>
        </w:rPr>
        <w:t>☐</w:t>
      </w:r>
      <w:r w:rsidRPr="48215D06" w:rsidR="00C93288">
        <w:rPr>
          <w:rFonts w:ascii="Arial" w:hAnsi="Arial"/>
          <w:color w:val="000000" w:themeColor="text1" w:themeTint="FF" w:themeShade="FF"/>
          <w:lang w:val="ca-ES"/>
        </w:rPr>
        <w:t xml:space="preserve">  </w:t>
      </w:r>
      <w:r w:rsidRPr="48215D06" w:rsidR="00C93288">
        <w:rPr>
          <w:rFonts w:ascii="Arial" w:hAnsi="Arial" w:cs="Arial"/>
          <w:lang w:val="ca-ES"/>
        </w:rPr>
        <w:t>Altr</w:t>
      </w:r>
      <w:r w:rsidRPr="48215D06" w:rsidR="56A89AE8">
        <w:rPr>
          <w:rFonts w:ascii="Arial" w:hAnsi="Arial" w:cs="Arial"/>
          <w:lang w:val="ca-ES"/>
        </w:rPr>
        <w:t xml:space="preserve">a </w:t>
      </w:r>
      <w:r w:rsidRPr="48215D06" w:rsidR="00C93288">
        <w:rPr>
          <w:rFonts w:ascii="Arial" w:hAnsi="Arial" w:cs="Arial"/>
          <w:lang w:val="ca-ES"/>
        </w:rPr>
        <w:t>documentació</w:t>
      </w:r>
      <w:r w:rsidRPr="48215D06" w:rsidR="4EA6C4F2">
        <w:rPr>
          <w:rFonts w:ascii="Arial" w:hAnsi="Arial" w:cs="Arial"/>
          <w:lang w:val="ca-ES"/>
        </w:rPr>
        <w:t xml:space="preserve">: </w:t>
      </w:r>
    </w:p>
    <w:p w:rsidRPr="002B1C6F" w:rsidR="002D39AF" w:rsidP="002B1C6F" w:rsidRDefault="002D39AF" w14:paraId="134879F1" w14:textId="5D97ACB0">
      <w:pPr>
        <w:spacing w:after="0"/>
        <w:rPr>
          <w:rFonts w:ascii="Arial" w:hAnsi="Arial" w:cs="Arial"/>
          <w:lang w:val="ca-ES"/>
        </w:rPr>
      </w:pPr>
      <w:r w:rsidRPr="48215D06" w:rsidR="4EA6C4F2">
        <w:rPr>
          <w:rFonts w:ascii="Arial" w:hAnsi="Arial" w:cs="Arial"/>
          <w:lang w:val="ca-ES"/>
        </w:rPr>
        <w:t>-</w:t>
      </w:r>
    </w:p>
    <w:p w:rsidR="4EA6C4F2" w:rsidP="48215D06" w:rsidRDefault="4EA6C4F2" w14:paraId="13AEF803" w14:textId="0EEEA0D3">
      <w:pPr>
        <w:spacing w:after="0"/>
        <w:rPr>
          <w:rFonts w:ascii="Arial" w:hAnsi="Arial" w:cs="Arial"/>
          <w:lang w:val="ca-ES"/>
        </w:rPr>
      </w:pPr>
      <w:r w:rsidRPr="48215D06" w:rsidR="4EA6C4F2">
        <w:rPr>
          <w:rFonts w:ascii="Arial" w:hAnsi="Arial" w:cs="Arial"/>
          <w:lang w:val="ca-ES"/>
        </w:rPr>
        <w:t>-</w:t>
      </w:r>
    </w:p>
    <w:p w:rsidR="7BC4AEC8" w:rsidP="48215D06" w:rsidRDefault="7BC4AEC8" w14:paraId="29FA802F" w14:textId="1B5342C1">
      <w:pPr>
        <w:spacing w:after="0"/>
        <w:ind w:firstLine="708"/>
        <w:rPr>
          <w:rFonts w:ascii="Arial" w:hAnsi="Arial" w:cs="Arial"/>
          <w:lang w:val="ca-ES"/>
        </w:rPr>
      </w:pPr>
      <w:r w:rsidRPr="48215D06" w:rsidR="7BC4AEC8">
        <w:rPr>
          <w:rFonts w:ascii="Arial" w:hAnsi="Arial" w:cs="Arial"/>
          <w:lang w:val="ca-ES"/>
        </w:rPr>
        <w:t>-</w:t>
      </w:r>
    </w:p>
    <w:p w:rsidRPr="002D39AF" w:rsidR="007942AD" w:rsidP="00F026ED" w:rsidRDefault="00471641" w14:paraId="7146243B" w14:textId="16FC78EE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sz w:val="30"/>
          <w:lang w:val="ca-ES"/>
        </w:rPr>
        <w:t>Dades a efectes de notificació/comunicació</w:t>
      </w:r>
    </w:p>
    <w:p w:rsidRPr="002D39AF" w:rsidR="00E25A2B" w:rsidP="00F026ED" w:rsidRDefault="00E25A2B" w14:paraId="1966FA2F" w14:textId="77777777">
      <w:pPr>
        <w:spacing w:after="0"/>
        <w:ind w:left="120"/>
        <w:rPr>
          <w:rFonts w:ascii="Arial" w:hAnsi="Arial"/>
          <w:b/>
          <w:color w:val="000000"/>
          <w:sz w:val="18"/>
          <w:szCs w:val="18"/>
          <w:lang w:val="ca-ES"/>
        </w:rPr>
      </w:pPr>
    </w:p>
    <w:p w:rsidRPr="002D39AF" w:rsidR="007942AD" w:rsidP="00F026ED" w:rsidRDefault="00471641" w14:paraId="43BEA84F" w14:textId="497ED6E0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lang w:val="ca-ES"/>
        </w:rPr>
        <w:t>Telèfon</w:t>
      </w:r>
    </w:p>
    <w:p w:rsidRPr="002D39AF" w:rsidR="007942AD" w:rsidP="00F026ED" w:rsidRDefault="007942AD" w14:paraId="044BAF7A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Pr="002D39AF" w:rsidR="007942AD" w:rsidP="00F026ED" w:rsidRDefault="00471641" w14:paraId="66978773" w14:textId="77777777">
      <w:pPr>
        <w:spacing w:after="0"/>
        <w:ind w:left="120"/>
        <w:rPr>
          <w:lang w:val="ca-ES"/>
        </w:rPr>
      </w:pPr>
      <w:r w:rsidRPr="002D39AF">
        <w:rPr>
          <w:rFonts w:ascii="Arial" w:hAnsi="Arial"/>
          <w:b/>
          <w:color w:val="000000"/>
          <w:lang w:val="ca-ES"/>
        </w:rPr>
        <w:t>Correu electrònic</w:t>
      </w:r>
    </w:p>
    <w:p w:rsidRPr="002D39AF" w:rsidR="007942AD" w:rsidP="00F026ED" w:rsidRDefault="007942AD" w14:paraId="5E344674" w14:textId="77777777">
      <w:pPr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Pr="002D39AF" w:rsidR="007942AD" w:rsidP="00F026ED" w:rsidRDefault="007942AD" w14:paraId="167FBDC3" w14:textId="76674B8A">
      <w:pPr>
        <w:spacing w:after="0"/>
        <w:ind w:left="120"/>
        <w:rPr>
          <w:lang w:val="ca-ES"/>
        </w:rPr>
      </w:pPr>
    </w:p>
    <w:p w:rsidRPr="002D39AF" w:rsidR="00E25A2B" w:rsidP="00E25A2B" w:rsidRDefault="00E25A2B" w14:paraId="7F2C1ABC" w14:textId="77777777">
      <w:pPr>
        <w:spacing w:after="0"/>
        <w:ind w:left="142"/>
        <w:rPr>
          <w:rFonts w:ascii="Arial" w:hAnsi="Arial"/>
          <w:color w:val="000000"/>
          <w:lang w:val="ca-ES"/>
        </w:rPr>
      </w:pPr>
    </w:p>
    <w:p w:rsidRPr="002D39AF" w:rsidR="007942AD" w:rsidP="00F026ED" w:rsidRDefault="00471641" w14:paraId="37F64D3D" w14:textId="444AA86C">
      <w:pPr>
        <w:spacing w:after="0"/>
        <w:ind w:left="120"/>
        <w:rPr>
          <w:sz w:val="20"/>
          <w:szCs w:val="20"/>
          <w:lang w:val="ca-ES"/>
        </w:rPr>
      </w:pPr>
      <w:r w:rsidRPr="002D39AF">
        <w:rPr>
          <w:rFonts w:ascii="Arial" w:hAnsi="Arial"/>
          <w:color w:val="000000"/>
          <w:sz w:val="20"/>
          <w:szCs w:val="20"/>
          <w:lang w:val="ca-ES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:rsidRPr="002D39AF" w:rsidR="007942AD" w:rsidP="00F026ED" w:rsidRDefault="00471641" w14:paraId="7EFDECBB" w14:textId="3DFCBECD">
      <w:pPr>
        <w:spacing w:after="0"/>
        <w:ind w:left="120"/>
        <w:rPr>
          <w:sz w:val="20"/>
          <w:szCs w:val="20"/>
          <w:lang w:val="ca-ES"/>
        </w:rPr>
      </w:pPr>
      <w:r w:rsidRPr="002D39AF">
        <w:rPr>
          <w:rFonts w:ascii="Arial" w:hAnsi="Arial"/>
          <w:color w:val="000000"/>
          <w:sz w:val="20"/>
          <w:szCs w:val="20"/>
          <w:lang w:val="ca-ES"/>
        </w:rPr>
        <w:t>Al respecte, s’indica que l'ens Universitat Rovira i Virgili és el responsable del tractament d’aquestes dades personals, que conservarà de conformitat amb les disposicions legals i reglamentàries aplicables en cada cas.</w:t>
      </w:r>
    </w:p>
    <w:p w:rsidRPr="002D39AF" w:rsidR="007942AD" w:rsidP="00F026ED" w:rsidRDefault="00471641" w14:paraId="6E6FBE63" w14:textId="77777777">
      <w:pPr>
        <w:spacing w:after="0"/>
        <w:ind w:left="120"/>
        <w:rPr>
          <w:sz w:val="20"/>
          <w:szCs w:val="20"/>
          <w:lang w:val="ca-ES"/>
        </w:rPr>
      </w:pPr>
      <w:r w:rsidRPr="002D39AF">
        <w:rPr>
          <w:rFonts w:ascii="Arial" w:hAnsi="Arial"/>
          <w:color w:val="000000"/>
          <w:sz w:val="20"/>
          <w:szCs w:val="20"/>
          <w:lang w:val="ca-ES"/>
        </w:rPr>
        <w:t xml:space="preserve">Així mateix s’informa de la possibilitat d’exercir els seus drets d’accés, rectificació, supressió, oposició i limitació mitjançant la remissió d’un escrit dirigit al Universitat Rovira i Virgili per mitjans electrònics, o en format paper, ja sigui presencialment o per correu postal. </w:t>
      </w:r>
    </w:p>
    <w:p w:rsidRPr="002D39AF" w:rsidR="007942AD" w:rsidP="00F026ED" w:rsidRDefault="00471641" w14:paraId="4FE7D0ED" w14:textId="77777777">
      <w:pPr>
        <w:spacing w:after="0"/>
        <w:ind w:left="120"/>
        <w:rPr>
          <w:sz w:val="20"/>
          <w:szCs w:val="20"/>
          <w:lang w:val="ca-ES"/>
        </w:rPr>
      </w:pPr>
      <w:r w:rsidRPr="002D39AF">
        <w:rPr>
          <w:rFonts w:ascii="Arial" w:hAnsi="Arial"/>
          <w:color w:val="000000"/>
          <w:sz w:val="20"/>
          <w:szCs w:val="20"/>
          <w:lang w:val="ca-ES"/>
        </w:rPr>
        <w:t xml:space="preserve">Per a més informació, consulti la nostra </w:t>
      </w:r>
      <w:hyperlink r:id="rId11">
        <w:r w:rsidRPr="002D39AF">
          <w:rPr>
            <w:rFonts w:ascii="Arial" w:hAnsi="Arial"/>
            <w:color w:val="0000FF"/>
            <w:sz w:val="20"/>
            <w:szCs w:val="20"/>
            <w:u w:val="single"/>
            <w:lang w:val="ca-ES"/>
          </w:rPr>
          <w:t>política de privacitat</w:t>
        </w:r>
      </w:hyperlink>
      <w:r w:rsidRPr="002D39AF">
        <w:rPr>
          <w:rFonts w:ascii="Arial" w:hAnsi="Arial"/>
          <w:color w:val="000000"/>
          <w:sz w:val="20"/>
          <w:szCs w:val="20"/>
          <w:lang w:val="ca-ES"/>
        </w:rPr>
        <w:t>.</w:t>
      </w:r>
    </w:p>
    <w:p w:rsidRPr="002D39AF" w:rsidR="00E25A2B" w:rsidP="00F026ED" w:rsidRDefault="00E25A2B" w14:paraId="374DDA3C" w14:textId="77777777">
      <w:pPr>
        <w:spacing w:after="0"/>
        <w:rPr>
          <w:rFonts w:ascii="Arial" w:hAnsi="Arial"/>
          <w:color w:val="000000"/>
          <w:lang w:val="ca-ES"/>
        </w:rPr>
      </w:pPr>
    </w:p>
    <w:p w:rsidRPr="002D39AF" w:rsidR="004A03BB" w:rsidP="00F026ED" w:rsidRDefault="00E25A2B" w14:paraId="0B4702C5" w14:textId="6BF7488A">
      <w:pPr>
        <w:spacing w:after="0"/>
        <w:rPr>
          <w:rFonts w:ascii="Arial" w:hAnsi="Arial"/>
          <w:color w:val="000000"/>
          <w:lang w:val="ca-ES"/>
        </w:rPr>
      </w:pPr>
      <w:r w:rsidRPr="002D39AF">
        <w:rPr>
          <w:rFonts w:ascii="Arial" w:hAnsi="Arial"/>
          <w:color w:val="000000"/>
          <w:lang w:val="ca-ES"/>
        </w:rPr>
        <w:t>Lloc i d</w:t>
      </w:r>
      <w:r w:rsidRPr="002D39AF" w:rsidR="00471641">
        <w:rPr>
          <w:rFonts w:ascii="Arial" w:hAnsi="Arial"/>
          <w:color w:val="000000"/>
          <w:lang w:val="ca-ES"/>
        </w:rPr>
        <w:t>ata:</w:t>
      </w:r>
      <w:r w:rsidRPr="002D39AF" w:rsidR="00471641">
        <w:rPr>
          <w:lang w:val="ca-ES"/>
        </w:rPr>
        <w:br/>
      </w:r>
      <w:r w:rsidRPr="002D39AF" w:rsidR="00985DC8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CEF242F" wp14:editId="7230ED51">
                <wp:extent cx="2438400" cy="243205"/>
                <wp:effectExtent l="0" t="0" r="19050" b="23495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P="000A6BBE" w:rsidRDefault="00E25A2B" w14:paraId="2DEE4868" w14:textId="22062C97">
                            <w:r>
                              <w:t>(Ciutat):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A05B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CEF242F">
                <v:stroke joinstyle="miter"/>
                <v:path gradientshapeok="t" o:connecttype="rect"/>
              </v:shapetype>
              <v:shape id="Text Box 5" style="width:19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">
                <v:textbox>
                  <w:txbxContent>
                    <w:p w:rsidR="000A6BBE" w:rsidP="000A6BBE" w:rsidRDefault="00E25A2B" w14:paraId="2DEE4868" w14:textId="22062C97">
                      <w:r>
                        <w:t>(Ciutat):</w:t>
                      </w:r>
                      <w:r>
                        <w:tab/>
                      </w:r>
                      <w:r>
                        <w:tab/>
                      </w:r>
                      <w:r w:rsidR="000A05BC"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39AF">
        <w:rPr>
          <w:rFonts w:ascii="Arial" w:hAnsi="Arial"/>
          <w:color w:val="000000"/>
          <w:lang w:val="ca-ES"/>
        </w:rPr>
        <w:tab/>
      </w:r>
      <w:r w:rsidRPr="002D39AF">
        <w:rPr>
          <w:rFonts w:ascii="Arial" w:hAnsi="Arial"/>
          <w:color w:val="000000"/>
          <w:lang w:val="ca-ES"/>
        </w:rPr>
        <w:tab/>
      </w:r>
      <w:r w:rsidRPr="002D39AF">
        <w:rPr>
          <w:rFonts w:ascii="Arial" w:hAnsi="Arial"/>
          <w:color w:val="000000"/>
          <w:lang w:val="ca-ES"/>
        </w:rPr>
        <w:tab/>
      </w:r>
      <w:r w:rsidRPr="002D39AF" w:rsidR="00985DC8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5348AB8" wp14:editId="6A1C5ED3">
                <wp:extent cx="2010410" cy="243205"/>
                <wp:effectExtent l="12700" t="8890" r="5715" b="508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P="000A6BBE" w:rsidRDefault="00E25A2B" w14:paraId="60BE5A18" w14:textId="4C60243B">
                            <w:r>
                              <w:t>(Data:)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style="width:158.3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" w14:anchorId="15348AB8">
                <v:textbox>
                  <w:txbxContent>
                    <w:p w:rsidR="000A6BBE" w:rsidP="000A6BBE" w:rsidRDefault="00E25A2B" w14:paraId="60BE5A18" w14:textId="4C60243B">
                      <w:r>
                        <w:t>(Data:)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39AF" w:rsidR="00471641">
        <w:rPr>
          <w:rFonts w:ascii="Arial" w:hAnsi="Arial"/>
          <w:color w:val="000000"/>
          <w:lang w:val="ca-ES"/>
        </w:rPr>
        <w:t xml:space="preserve"> </w:t>
      </w:r>
    </w:p>
    <w:p w:rsidRPr="002D39AF" w:rsidR="00EA1C9B" w:rsidP="00F026ED" w:rsidRDefault="00471641" w14:paraId="3E41FDE8" w14:textId="77777777">
      <w:pPr>
        <w:spacing w:after="0"/>
        <w:rPr>
          <w:rFonts w:ascii="Arial" w:hAnsi="Arial"/>
          <w:color w:val="000000"/>
          <w:lang w:val="ca-ES"/>
        </w:rPr>
      </w:pPr>
      <w:r w:rsidRPr="002D39AF">
        <w:rPr>
          <w:rFonts w:ascii="Arial" w:hAnsi="Arial"/>
          <w:color w:val="000000"/>
          <w:lang w:val="ca-ES"/>
        </w:rPr>
        <w:t>Signatura</w:t>
      </w:r>
    </w:p>
    <w:p w:rsidRPr="002D39AF" w:rsidR="00EA1C9B" w:rsidP="00F026ED" w:rsidRDefault="003458DB" w14:paraId="04B68BEB" w14:textId="5A0AA6E4">
      <w:pPr>
        <w:pBdr>
          <w:top w:val="single" w:color="CCCCCC" w:sz="8" w:space="0"/>
          <w:left w:val="single" w:color="CCCCCC" w:sz="8" w:space="0"/>
          <w:bottom w:val="single" w:color="CCCCCC" w:sz="8" w:space="31"/>
          <w:right w:val="single" w:color="CCCCCC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="00E25A2B" w:rsidP="00F026ED" w:rsidRDefault="00E25A2B" w14:paraId="675FD4B3" w14:textId="119ED6F4">
      <w:pPr>
        <w:pBdr>
          <w:top w:val="single" w:color="CCCCCC" w:sz="8" w:space="0"/>
          <w:left w:val="single" w:color="CCCCCC" w:sz="8" w:space="0"/>
          <w:bottom w:val="single" w:color="CCCCCC" w:sz="8" w:space="31"/>
          <w:right w:val="single" w:color="CCCCCC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="003C699D" w:rsidP="00F026ED" w:rsidRDefault="003C699D" w14:paraId="0CA4C76C" w14:textId="77777777">
      <w:pPr>
        <w:pBdr>
          <w:top w:val="single" w:color="CCCCCC" w:sz="8" w:space="0"/>
          <w:left w:val="single" w:color="CCCCCC" w:sz="8" w:space="0"/>
          <w:bottom w:val="single" w:color="CCCCCC" w:sz="8" w:space="31"/>
          <w:right w:val="single" w:color="CCCCCC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Pr="002D39AF" w:rsidR="003C699D" w:rsidP="00F026ED" w:rsidRDefault="003C699D" w14:paraId="49A60600" w14:textId="77777777">
      <w:pPr>
        <w:pBdr>
          <w:top w:val="single" w:color="CCCCCC" w:sz="8" w:space="0"/>
          <w:left w:val="single" w:color="CCCCCC" w:sz="8" w:space="0"/>
          <w:bottom w:val="single" w:color="CCCCCC" w:sz="8" w:space="31"/>
          <w:right w:val="single" w:color="CCCCCC" w:sz="8" w:space="0"/>
        </w:pBdr>
        <w:shd w:val="clear" w:color="auto" w:fill="FFFFFF"/>
        <w:spacing w:after="0" w:line="343" w:lineRule="auto"/>
        <w:ind w:left="120"/>
        <w:rPr>
          <w:lang w:val="ca-ES"/>
        </w:rPr>
      </w:pPr>
    </w:p>
    <w:p w:rsidRPr="002D39AF" w:rsidR="00E25A2B" w:rsidP="00E25A2B" w:rsidRDefault="00E25A2B" w14:paraId="4C5D2AE8" w14:textId="2D43D721">
      <w:pPr>
        <w:tabs>
          <w:tab w:val="left" w:pos="3209"/>
        </w:tabs>
        <w:rPr>
          <w:lang w:val="ca-ES"/>
        </w:rPr>
      </w:pPr>
    </w:p>
    <w:p w:rsidRPr="002D39AF" w:rsidR="00E25A2B" w:rsidP="00E25A2B" w:rsidRDefault="00E25A2B" w14:paraId="1EA0E674" w14:textId="1DB5C556">
      <w:pPr>
        <w:tabs>
          <w:tab w:val="left" w:pos="3209"/>
        </w:tabs>
        <w:rPr>
          <w:lang w:val="ca-ES"/>
        </w:rPr>
      </w:pPr>
    </w:p>
    <w:p w:rsidR="00E25A2B" w:rsidP="00E25A2B" w:rsidRDefault="00E25A2B" w14:paraId="61603BDF" w14:textId="49BD15EB">
      <w:pPr>
        <w:tabs>
          <w:tab w:val="left" w:pos="3209"/>
        </w:tabs>
        <w:rPr>
          <w:b/>
          <w:bCs/>
          <w:sz w:val="28"/>
          <w:szCs w:val="28"/>
          <w:lang w:val="es-ES"/>
        </w:rPr>
      </w:pPr>
      <w:r w:rsidRPr="002D39AF">
        <w:rPr>
          <w:b/>
          <w:bCs/>
          <w:sz w:val="28"/>
          <w:szCs w:val="28"/>
          <w:lang w:val="ca-ES"/>
        </w:rPr>
        <w:t>OFICINA</w:t>
      </w:r>
      <w:r w:rsidRPr="00E25A2B">
        <w:rPr>
          <w:b/>
          <w:bCs/>
          <w:sz w:val="28"/>
          <w:szCs w:val="28"/>
          <w:lang w:val="es-ES"/>
        </w:rPr>
        <w:t xml:space="preserve"> D’IGUALTAT I COMPROMÍS SOCIAL (URV SOLIDARIA)</w:t>
      </w:r>
    </w:p>
    <w:p w:rsidRPr="00E25A2B" w:rsidR="002D39AF" w:rsidP="00E25A2B" w:rsidRDefault="002D39AF" w14:paraId="75FEBF65" w14:textId="77777777">
      <w:pPr>
        <w:tabs>
          <w:tab w:val="left" w:pos="3209"/>
        </w:tabs>
        <w:rPr>
          <w:b/>
          <w:bCs/>
          <w:sz w:val="28"/>
          <w:szCs w:val="28"/>
          <w:lang w:val="es-ES"/>
        </w:rPr>
      </w:pPr>
    </w:p>
    <w:sectPr w:rsidRPr="00E25A2B" w:rsidR="002D39AF">
      <w:footerReference w:type="default" r:id="rId12"/>
      <w:pgSz w:w="11907" w:h="16839" w:orient="portrait" w:code="9"/>
      <w:pgMar w:top="1440" w:right="1440" w:bottom="1440" w:left="1440" w:header="720" w:footer="720" w:gutter="0"/>
      <w:cols w:space="720"/>
      <w:headerReference w:type="default" r:id="Ree65e29685ef4aa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8DB" w:rsidRDefault="003458DB" w14:paraId="6CBDAE6B" w14:textId="77777777">
      <w:pPr>
        <w:spacing w:after="0" w:line="240" w:lineRule="auto"/>
      </w:pPr>
      <w:r>
        <w:separator/>
      </w:r>
    </w:p>
  </w:endnote>
  <w:endnote w:type="continuationSeparator" w:id="0">
    <w:p w:rsidR="003458DB" w:rsidRDefault="003458DB" w14:paraId="7F80D737" w14:textId="77777777">
      <w:pPr>
        <w:spacing w:after="0" w:line="240" w:lineRule="auto"/>
      </w:pPr>
      <w:r>
        <w:continuationSeparator/>
      </w:r>
    </w:p>
  </w:endnote>
  <w:endnote w:type="continuationNotice" w:id="1">
    <w:p w:rsidR="003458DB" w:rsidRDefault="003458DB" w14:paraId="3D9289D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2AD" w:rsidP="48215D06" w:rsidRDefault="00471641" w14:paraId="58C3DD18" w14:textId="77777777">
    <w:pPr>
      <w:jc w:val="right"/>
      <w:rPr>
        <w:noProof/>
      </w:rPr>
    </w:pPr>
    <w:r w:rsidRPr="48215D06">
      <w:rPr>
        <w:noProof/>
      </w:rPr>
      <w:fldChar w:fldCharType="begin"/>
    </w:r>
    <w:r>
      <w:instrText xml:space="preserve"> PAGE   \* MERGEFORMAT </w:instrText>
    </w:r>
    <w:r>
      <w:fldChar w:fldCharType="separate"/>
    </w:r>
    <w:r w:rsidRPr="48215D06" w:rsidR="48215D06">
      <w:rPr>
        <w:noProof/>
      </w:rPr>
      <w:t>1</w:t>
    </w:r>
    <w:r w:rsidRPr="48215D06">
      <w:rPr>
        <w:noProof/>
      </w:rPr>
      <w:fldChar w:fldCharType="end"/>
    </w:r>
  </w:p>
  <w:p w:rsidR="48215D06" w:rsidP="48215D06" w:rsidRDefault="48215D06" w14:paraId="42FCC9E0" w14:textId="79E02822">
    <w:pPr>
      <w:pStyle w:val="Normal"/>
      <w:jc w:val="left"/>
      <w:rPr>
        <w:rFonts w:ascii="Arial" w:hAnsi="Arial" w:cs="Arial"/>
        <w:lang w:val="ca-ES"/>
      </w:rPr>
    </w:pPr>
    <w:r w:rsidRPr="48215D06" w:rsidR="48215D06">
      <w:rPr>
        <w:rFonts w:ascii="Arial" w:hAnsi="Arial" w:cs="Arial"/>
        <w:i w:val="1"/>
        <w:iCs w:val="1"/>
        <w:lang w:val="ca-ES"/>
      </w:rPr>
      <w:t>(*) no és necessari si has participat anteriorment en aquesta convocatòria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8DB" w:rsidRDefault="003458DB" w14:paraId="1F3A2263" w14:textId="77777777">
      <w:pPr>
        <w:spacing w:after="0" w:line="240" w:lineRule="auto"/>
      </w:pPr>
      <w:r>
        <w:separator/>
      </w:r>
    </w:p>
  </w:footnote>
  <w:footnote w:type="continuationSeparator" w:id="0">
    <w:p w:rsidR="003458DB" w:rsidRDefault="003458DB" w14:paraId="5B581383" w14:textId="77777777">
      <w:pPr>
        <w:spacing w:after="0" w:line="240" w:lineRule="auto"/>
      </w:pPr>
      <w:r>
        <w:continuationSeparator/>
      </w:r>
    </w:p>
  </w:footnote>
  <w:footnote w:type="continuationNotice" w:id="1">
    <w:p w:rsidR="003458DB" w:rsidRDefault="003458DB" w14:paraId="32D5AD95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215D06" w:rsidTr="48215D06" w14:paraId="61D19166">
      <w:trPr>
        <w:trHeight w:val="300"/>
      </w:trPr>
      <w:tc>
        <w:tcPr>
          <w:tcW w:w="3005" w:type="dxa"/>
          <w:tcMar/>
        </w:tcPr>
        <w:p w:rsidR="48215D06" w:rsidP="48215D06" w:rsidRDefault="48215D06" w14:paraId="25683B4F" w14:textId="32D14F24">
          <w:pPr>
            <w:pStyle w:val="Capalera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8215D06" w:rsidP="48215D06" w:rsidRDefault="48215D06" w14:paraId="689C8C2C" w14:textId="1DB26DBB">
          <w:pPr>
            <w:pStyle w:val="Capalera"/>
            <w:bidi w:val="0"/>
            <w:jc w:val="center"/>
          </w:pPr>
        </w:p>
      </w:tc>
      <w:tc>
        <w:tcPr>
          <w:tcW w:w="3005" w:type="dxa"/>
          <w:tcMar/>
        </w:tcPr>
        <w:p w:rsidR="48215D06" w:rsidP="48215D06" w:rsidRDefault="48215D06" w14:paraId="48D6396B" w14:textId="6DF739CB">
          <w:pPr>
            <w:pStyle w:val="Capalera"/>
            <w:bidi w:val="0"/>
            <w:ind w:right="-115"/>
            <w:jc w:val="right"/>
          </w:pPr>
        </w:p>
      </w:tc>
    </w:tr>
  </w:tbl>
  <w:p w:rsidR="48215D06" w:rsidP="48215D06" w:rsidRDefault="48215D06" w14:paraId="3F2F6060" w14:textId="63726941">
    <w:pPr>
      <w:pStyle w:val="Capalera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41E"/>
    <w:multiLevelType w:val="multilevel"/>
    <w:tmpl w:val="9F48075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20205C"/>
    <w:multiLevelType w:val="multilevel"/>
    <w:tmpl w:val="5A66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BCC34D5"/>
    <w:multiLevelType w:val="multilevel"/>
    <w:tmpl w:val="3348C8A4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AD"/>
    <w:rsid w:val="000A05BC"/>
    <w:rsid w:val="00195B3C"/>
    <w:rsid w:val="002315F4"/>
    <w:rsid w:val="002641A3"/>
    <w:rsid w:val="002B1C6F"/>
    <w:rsid w:val="002D39AF"/>
    <w:rsid w:val="003458DB"/>
    <w:rsid w:val="003C699D"/>
    <w:rsid w:val="00471641"/>
    <w:rsid w:val="00571D9E"/>
    <w:rsid w:val="0073348A"/>
    <w:rsid w:val="007942AD"/>
    <w:rsid w:val="008550D8"/>
    <w:rsid w:val="00985DC8"/>
    <w:rsid w:val="009F2303"/>
    <w:rsid w:val="00AA3A23"/>
    <w:rsid w:val="00B87F5F"/>
    <w:rsid w:val="00BB294B"/>
    <w:rsid w:val="00C93288"/>
    <w:rsid w:val="00CE52CD"/>
    <w:rsid w:val="00E03C52"/>
    <w:rsid w:val="00E25A2B"/>
    <w:rsid w:val="00F026ED"/>
    <w:rsid w:val="00F316B1"/>
    <w:rsid w:val="00F663DE"/>
    <w:rsid w:val="05BC59B0"/>
    <w:rsid w:val="06465A83"/>
    <w:rsid w:val="082B0BEF"/>
    <w:rsid w:val="08FFB01F"/>
    <w:rsid w:val="0BAD89EA"/>
    <w:rsid w:val="1167DABB"/>
    <w:rsid w:val="11C95193"/>
    <w:rsid w:val="12797DA9"/>
    <w:rsid w:val="128B7CDC"/>
    <w:rsid w:val="1E7BDB86"/>
    <w:rsid w:val="266A9A2E"/>
    <w:rsid w:val="2F4D8B9A"/>
    <w:rsid w:val="2FCCBBB8"/>
    <w:rsid w:val="338C994E"/>
    <w:rsid w:val="35932351"/>
    <w:rsid w:val="4150C1E1"/>
    <w:rsid w:val="44172D73"/>
    <w:rsid w:val="48215D06"/>
    <w:rsid w:val="4AC79F91"/>
    <w:rsid w:val="4EA6C4F2"/>
    <w:rsid w:val="4FB066F7"/>
    <w:rsid w:val="513FE0E5"/>
    <w:rsid w:val="56A89AE8"/>
    <w:rsid w:val="574F287A"/>
    <w:rsid w:val="64FAF530"/>
    <w:rsid w:val="7400BE68"/>
    <w:rsid w:val="7BC4AEC8"/>
    <w:rsid w:val="7E91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2091"/>
  <w15:docId w15:val="{1ABC1600-BF53-49E5-A92F-8FC3F9C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Lletraperdefectedelpargraf" w:default="1">
    <w:name w:val="Default Paragraph Font"/>
    <w:uiPriority w:val="1"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CapaleraCar" w:customStyle="1">
    <w:name w:val="Capçalera Car"/>
    <w:basedOn w:val="Lletraperdefectedelpargraf"/>
    <w:link w:val="Capalera"/>
    <w:uiPriority w:val="99"/>
    <w:rsid w:val="00841CD9"/>
  </w:style>
  <w:style w:type="character" w:styleId="Ttol1Car" w:customStyle="1">
    <w:name w:val="Títol 1 Car"/>
    <w:basedOn w:val="Lletraperdefectedelpargraf"/>
    <w:link w:val="Ttol1"/>
    <w:uiPriority w:val="9"/>
    <w:rsid w:val="00841CD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Ttol2Car" w:customStyle="1">
    <w:name w:val="Títol 2 Car"/>
    <w:basedOn w:val="Lletraperdefectedelpargraf"/>
    <w:link w:val="Ttol2"/>
    <w:uiPriority w:val="9"/>
    <w:rsid w:val="00841CD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Ttol3Car" w:customStyle="1">
    <w:name w:val="Títol 3 Car"/>
    <w:basedOn w:val="Lletraperdefectedelpargraf"/>
    <w:link w:val="Ttol3"/>
    <w:uiPriority w:val="9"/>
    <w:rsid w:val="00841CD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Ttol4Car" w:customStyle="1">
    <w:name w:val="Títol 4 Car"/>
    <w:basedOn w:val="Lletraperdefectedelpargraf"/>
    <w:link w:val="Ttol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SubttolCar" w:customStyle="1">
    <w:name w:val="Subtítol Car"/>
    <w:basedOn w:val="Lletraperdefectedelpargraf"/>
    <w:link w:val="Subttol"/>
    <w:uiPriority w:val="11"/>
    <w:rsid w:val="00841CD9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tolCar" w:customStyle="1">
    <w:name w:val="Títol Car"/>
    <w:basedOn w:val="Lletraperdefectedelpargraf"/>
    <w:link w:val="Ttol"/>
    <w:uiPriority w:val="10"/>
    <w:rsid w:val="00841CD9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semiHidden/>
    <w:unhideWhenUsed/>
    <w:rsid w:val="0073348A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semiHidden/>
    <w:rsid w:val="0073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eu-e.cat/web/urv/tramits-i-gestions/politica-de-privacitat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ee65e29685ef4aaf" /></Relationships>
</file>

<file path=word/theme/theme1.xml><?xml version="1.0" encoding="utf-8"?>
<a:theme xmlns:a="http://schemas.openxmlformats.org/drawingml/2006/main" xmlns:thm15="http://schemas.microsoft.com/office/thememl/2012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f7c9e-dc1e-4940-b7aa-2cb5f0e3d343">
      <Terms xmlns="http://schemas.microsoft.com/office/infopath/2007/PartnerControls"/>
    </lcf76f155ced4ddcb4097134ff3c332f>
    <Dataihora xmlns="08df7c9e-dc1e-4940-b7aa-2cb5f0e3d3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77E9C9424CA1418947314F248805BE" ma:contentTypeVersion="12" ma:contentTypeDescription="Crear nuevo documento." ma:contentTypeScope="" ma:versionID="9bf5ceefb92fdbc09f83a3d4e3ea3001">
  <xsd:schema xmlns:xsd="http://www.w3.org/2001/XMLSchema" xmlns:xs="http://www.w3.org/2001/XMLSchema" xmlns:p="http://schemas.microsoft.com/office/2006/metadata/properties" xmlns:ns2="08df7c9e-dc1e-4940-b7aa-2cb5f0e3d343" targetNamespace="http://schemas.microsoft.com/office/2006/metadata/properties" ma:root="true" ma:fieldsID="d5ac1c38d28e30dc34c56f179c3a570d" ns2:_="">
    <xsd:import namespace="08df7c9e-dc1e-4940-b7aa-2cb5f0e3d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ai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7c9e-dc1e-4940-b7aa-2cb5f0e3d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aihora" ma:index="19" nillable="true" ma:displayName="Data i hora" ma:format="DateTime" ma:internalName="Datai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53FF7-52AC-4F18-A3C5-908EA304B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40903-7C7D-4A96-A02A-2B937D565811}">
  <ds:schemaRefs>
    <ds:schemaRef ds:uri="http://schemas.microsoft.com/office/2006/metadata/properties"/>
    <ds:schemaRef ds:uri="http://schemas.microsoft.com/office/infopath/2007/PartnerControls"/>
    <ds:schemaRef ds:uri="08df7c9e-dc1e-4940-b7aa-2cb5f0e3d343"/>
  </ds:schemaRefs>
</ds:datastoreItem>
</file>

<file path=customXml/itemProps3.xml><?xml version="1.0" encoding="utf-8"?>
<ds:datastoreItem xmlns:ds="http://schemas.openxmlformats.org/officeDocument/2006/customXml" ds:itemID="{6FE5CCB1-80A5-468D-8278-F84186FB6F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Universitat Rovira i Virgili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Joan Fuster</dc:creator>
  <lastModifiedBy>Joan Fuster</lastModifiedBy>
  <revision>18</revision>
  <dcterms:created xsi:type="dcterms:W3CDTF">2025-07-23T07:35:00.0000000Z</dcterms:created>
  <dcterms:modified xsi:type="dcterms:W3CDTF">2026-05-20T07:17:40.5086362Z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0x0101006D77E9C9424CA1418947314F248805BE</vt:lpwstr>
  </property>
  <property fmtid="{D5CDD505-2E9C-101B-9397-08002B2CF9AE}" pid="3" name="MediaServiceImageTags">
    <vt:lpwstr/>
  </property>
</Properties>
</file>